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580" w:firstLineChars="200"/>
        <w:jc w:val="center"/>
        <w:rPr>
          <w:b/>
          <w:sz w:val="29"/>
        </w:rPr>
      </w:pPr>
      <w:r>
        <w:rPr>
          <w:b/>
          <w:sz w:val="29"/>
        </w:rPr>
        <w:t>800</w:t>
      </w:r>
      <w:r>
        <w:rPr>
          <w:rFonts w:hint="eastAsia"/>
          <w:b/>
          <w:sz w:val="29"/>
        </w:rPr>
        <w:t>万像素实物展台性能参数与功能</w:t>
      </w:r>
    </w:p>
    <w:p>
      <w:pPr>
        <w:spacing w:line="440" w:lineRule="exact"/>
        <w:ind w:firstLine="580" w:firstLineChars="200"/>
        <w:jc w:val="center"/>
        <w:rPr>
          <w:b/>
          <w:sz w:val="29"/>
        </w:rPr>
      </w:pPr>
      <w:r>
        <w:rPr>
          <w:rFonts w:hint="eastAsia"/>
          <w:b/>
          <w:sz w:val="29"/>
        </w:rPr>
        <w:t>Q</w:t>
      </w:r>
      <w:r>
        <w:rPr>
          <w:b/>
          <w:sz w:val="29"/>
        </w:rPr>
        <w:t>100L</w:t>
      </w:r>
    </w:p>
    <w:p>
      <w:pPr>
        <w:spacing w:line="440" w:lineRule="exact"/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2291080" cy="278765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1080" cy="2787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8.5pt;margin-top:5.05pt;height:110.6pt;width:185.9pt;mso-wrap-distance-bottom:3.6pt;mso-wrap-distance-left:9pt;mso-wrap-distance-right:9pt;mso-wrap-distance-top:3.6pt;z-index:251659264;mso-width-relative:margin;mso-height-relative:margin;mso-width-percent:400;mso-height-percent:200;" filled="f" stroked="f" coordsize="21600,21600" o:gfxdata="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hBp2V1wAAAAoBAAAPAAAAAAAAAAEAIAAAACIAAABkcnMvZG93bnJldi54bWxQSwECFAAUAAAA&#10;CACHTuJAMTl9oSgCAAAsBAAADgAAAAAAAAABACAAAAAm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2291080" cy="278765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1080" cy="2787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  <w:r>
        <w:rPr>
          <w:rFonts w:hint="eastAsia"/>
        </w:rPr>
        <w:t>产品特点：</w:t>
      </w:r>
    </w:p>
    <w:p>
      <w:pPr>
        <w:spacing w:line="440" w:lineRule="exact"/>
      </w:pPr>
      <w:r>
        <w:rPr>
          <w:rFonts w:hint="eastAsia"/>
        </w:rPr>
        <w:t>1、壁挂式安装，方便安装。</w:t>
      </w:r>
    </w:p>
    <w:p>
      <w:pPr>
        <w:spacing w:line="440" w:lineRule="exact"/>
      </w:pPr>
      <w:r>
        <w:rPr>
          <w:rFonts w:hint="eastAsia"/>
        </w:rPr>
        <w:t>2、双气压杆支撑，加厚铰链，安全可靠。</w:t>
      </w:r>
    </w:p>
    <w:p>
      <w:pPr>
        <w:spacing w:line="440" w:lineRule="exact"/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定</w:t>
      </w:r>
      <w:r>
        <w:rPr>
          <w:rFonts w:hint="eastAsia"/>
        </w:rPr>
        <w:t>焦，拍照更清晰。</w:t>
      </w:r>
      <w:bookmarkStart w:id="0" w:name="_GoBack"/>
      <w:bookmarkEnd w:id="0"/>
    </w:p>
    <w:p>
      <w:pPr>
        <w:spacing w:line="440" w:lineRule="exact"/>
      </w:pPr>
      <w:r>
        <w:rPr>
          <w:rFonts w:hint="eastAsia"/>
        </w:rPr>
        <w:t>4、尺寸：3</w:t>
      </w:r>
      <w:r>
        <w:t>20</w:t>
      </w:r>
      <w:r>
        <w:rPr>
          <w:rFonts w:hint="eastAsia"/>
        </w:rPr>
        <w:t>×3</w:t>
      </w:r>
      <w:r>
        <w:t>90</w:t>
      </w:r>
      <w:r>
        <w:rPr>
          <w:rFonts w:hint="eastAsia"/>
        </w:rPr>
        <w:t>×6</w:t>
      </w:r>
      <w:r>
        <w:t>5mm</w:t>
      </w:r>
      <w:r>
        <w:rPr>
          <w:rFonts w:hint="eastAsia"/>
        </w:rPr>
        <w:t>。</w:t>
      </w:r>
    </w:p>
    <w:p>
      <w:pPr>
        <w:spacing w:line="440" w:lineRule="exact"/>
      </w:pPr>
      <w:r>
        <w:t>5</w:t>
      </w:r>
      <w:r>
        <w:rPr>
          <w:rFonts w:hint="eastAsia"/>
        </w:rPr>
        <w:t>、内置触摸式L</w:t>
      </w:r>
      <w:r>
        <w:t>ED</w:t>
      </w:r>
      <w:r>
        <w:rPr>
          <w:rFonts w:hint="eastAsia"/>
        </w:rPr>
        <w:t>补光灯。</w:t>
      </w:r>
    </w:p>
    <w:p>
      <w:pPr>
        <w:spacing w:line="440" w:lineRule="exact"/>
      </w:pPr>
      <w:r>
        <w:rPr>
          <w:rFonts w:hint="eastAsia"/>
        </w:rPr>
        <w:t>6、U</w:t>
      </w:r>
      <w:r>
        <w:t>SB2.0</w:t>
      </w:r>
      <w:r>
        <w:rPr>
          <w:rFonts w:hint="eastAsia"/>
        </w:rPr>
        <w:t>接口，无需外接供电，即插即用。</w:t>
      </w:r>
    </w:p>
    <w:p>
      <w:pPr>
        <w:spacing w:line="440" w:lineRule="exact"/>
      </w:pPr>
    </w:p>
    <w:p>
      <w:pPr>
        <w:spacing w:line="440" w:lineRule="exact"/>
      </w:pPr>
      <w:r>
        <w:rPr>
          <w:rFonts w:hint="eastAsia"/>
        </w:rPr>
        <w:t>性能参数与功能：</w:t>
      </w:r>
    </w:p>
    <w:p>
      <w:pPr>
        <w:pStyle w:val="6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清晰度：</w:t>
      </w:r>
      <w:r>
        <w:t>800万像素</w:t>
      </w:r>
      <w:r>
        <w:rPr>
          <w:rFonts w:hint="eastAsia"/>
        </w:rPr>
        <w:t>（</w:t>
      </w:r>
      <w:r>
        <w:t>3264</w:t>
      </w:r>
      <w:r>
        <w:rPr>
          <w:rFonts w:hint="eastAsia"/>
        </w:rPr>
        <w:t>×</w:t>
      </w:r>
      <w:r>
        <w:t>2448</w:t>
      </w:r>
      <w:r>
        <w:rPr>
          <w:rFonts w:hint="eastAsia"/>
        </w:rPr>
        <w:t>）帧速不低于1</w:t>
      </w:r>
      <w:r>
        <w:t>0FPS</w:t>
      </w:r>
    </w:p>
    <w:p>
      <w:pPr>
        <w:pStyle w:val="6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支持数据流格式：YU</w:t>
      </w:r>
      <w:r>
        <w:t>Y2</w:t>
      </w:r>
      <w:r>
        <w:rPr>
          <w:rFonts w:hint="eastAsia"/>
        </w:rPr>
        <w:t>/</w:t>
      </w:r>
      <w:r>
        <w:t>MJPG</w:t>
      </w:r>
    </w:p>
    <w:p>
      <w:pPr>
        <w:spacing w:line="440" w:lineRule="exact"/>
      </w:pPr>
      <w:r>
        <w:t>3</w:t>
      </w:r>
      <w:r>
        <w:rPr>
          <w:rFonts w:hint="eastAsia"/>
        </w:rPr>
        <w:t>、帧速：</w:t>
      </w:r>
    </w:p>
    <w:p>
      <w:pPr>
        <w:spacing w:line="440" w:lineRule="exact"/>
        <w:ind w:firstLine="840" w:firstLineChars="400"/>
      </w:pPr>
      <w:r>
        <w:t>3264</w:t>
      </w:r>
      <w:r>
        <w:rPr>
          <w:rFonts w:hint="eastAsia"/>
        </w:rPr>
        <w:t>×</w:t>
      </w:r>
      <w:r>
        <w:t>2448</w:t>
      </w:r>
      <w:r>
        <w:rPr>
          <w:rFonts w:hint="eastAsia"/>
        </w:rPr>
        <w:t xml:space="preserve"> </w:t>
      </w:r>
      <w:r>
        <w:t xml:space="preserve"> 10FPS</w:t>
      </w:r>
    </w:p>
    <w:p>
      <w:pPr>
        <w:spacing w:line="440" w:lineRule="exact"/>
        <w:ind w:firstLine="840" w:firstLineChars="400"/>
      </w:pPr>
      <w:r>
        <w:t>1920</w:t>
      </w:r>
      <w:r>
        <w:rPr>
          <w:rFonts w:hint="eastAsia"/>
        </w:rPr>
        <w:t>×1</w:t>
      </w:r>
      <w:r>
        <w:t>080</w:t>
      </w:r>
      <w:r>
        <w:rPr>
          <w:rFonts w:hint="eastAsia"/>
        </w:rPr>
        <w:t xml:space="preserve"> </w:t>
      </w:r>
      <w:r>
        <w:t xml:space="preserve"> 30FPS</w:t>
      </w:r>
    </w:p>
    <w:p>
      <w:pPr>
        <w:spacing w:line="440" w:lineRule="exact"/>
        <w:ind w:firstLine="840" w:firstLineChars="400"/>
      </w:pPr>
      <w:r>
        <w:t>640</w:t>
      </w:r>
      <w:r>
        <w:rPr>
          <w:rFonts w:hint="eastAsia"/>
        </w:rPr>
        <w:t>×</w:t>
      </w:r>
      <w:r>
        <w:t>480</w:t>
      </w:r>
      <w:r>
        <w:rPr>
          <w:rFonts w:hint="eastAsia"/>
        </w:rPr>
        <w:t xml:space="preserve"> </w:t>
      </w:r>
      <w:r>
        <w:t xml:space="preserve"> 30FPS</w:t>
      </w:r>
    </w:p>
    <w:p>
      <w:pPr>
        <w:spacing w:line="440" w:lineRule="exact"/>
      </w:pPr>
      <w:r>
        <w:t>4</w:t>
      </w:r>
      <w:r>
        <w:rPr>
          <w:rFonts w:hint="eastAsia"/>
        </w:rPr>
        <w:t>、工作电压：USB</w:t>
      </w:r>
      <w:r>
        <w:t xml:space="preserve"> 5V</w:t>
      </w:r>
    </w:p>
    <w:p>
      <w:pPr>
        <w:spacing w:line="440" w:lineRule="exact"/>
      </w:pPr>
      <w:r>
        <w:t>5</w:t>
      </w:r>
      <w:r>
        <w:rPr>
          <w:rFonts w:hint="eastAsia"/>
        </w:rPr>
        <w:t>、最大电流：</w:t>
      </w:r>
      <w:r>
        <w:t>20</w:t>
      </w:r>
      <w:r>
        <w:rPr>
          <w:rFonts w:hint="eastAsia"/>
        </w:rPr>
        <w:t>0</w:t>
      </w:r>
      <w:r>
        <w:t xml:space="preserve">mA, </w:t>
      </w:r>
      <w:r>
        <w:rPr>
          <w:rFonts w:hint="eastAsia"/>
        </w:rPr>
        <w:t>开LED补光灯</w:t>
      </w:r>
      <w:r>
        <w:t>300 mA</w:t>
      </w:r>
    </w:p>
    <w:p>
      <w:pPr>
        <w:spacing w:line="440" w:lineRule="exact"/>
      </w:pPr>
      <w:r>
        <w:t>6</w:t>
      </w:r>
      <w:r>
        <w:rPr>
          <w:rFonts w:hint="eastAsia"/>
        </w:rPr>
        <w:t>、待机电流：&lt;5</w:t>
      </w:r>
      <w:r>
        <w:t>0</w:t>
      </w:r>
      <w:r>
        <w:rPr>
          <w:rFonts w:hint="eastAsia"/>
        </w:rPr>
        <w:t>mA</w:t>
      </w:r>
    </w:p>
    <w:p>
      <w:pPr>
        <w:spacing w:line="440" w:lineRule="exact"/>
      </w:pPr>
      <w:r>
        <w:t>7</w:t>
      </w:r>
      <w:r>
        <w:rPr>
          <w:rFonts w:hint="eastAsia"/>
        </w:rPr>
        <w:t>、补光灯照度：</w:t>
      </w:r>
      <w:r>
        <w:t>180</w:t>
      </w:r>
      <w:r>
        <w:rPr>
          <w:rFonts w:hint="eastAsia"/>
        </w:rPr>
        <w:t>-</w:t>
      </w:r>
      <w:r>
        <w:t>260</w:t>
      </w:r>
      <w:r>
        <w:rPr>
          <w:rFonts w:hint="eastAsia"/>
        </w:rPr>
        <w:t>Lux</w:t>
      </w:r>
    </w:p>
    <w:p>
      <w:pPr>
        <w:spacing w:line="440" w:lineRule="exact"/>
      </w:pPr>
      <w:r>
        <w:t>8</w:t>
      </w:r>
      <w:r>
        <w:rPr>
          <w:rFonts w:hint="eastAsia"/>
        </w:rPr>
        <w:t>、USB传输规格：High-speed USB 2.0 interface</w:t>
      </w:r>
    </w:p>
    <w:p>
      <w:pPr>
        <w:spacing w:line="440" w:lineRule="exact"/>
      </w:pPr>
      <w:r>
        <w:t>9</w:t>
      </w:r>
      <w:r>
        <w:rPr>
          <w:rFonts w:hint="eastAsia"/>
        </w:rPr>
        <w:t>、免驱支持系统: Windows 10，Windows8/8.1 Windows 7</w:t>
      </w:r>
    </w:p>
    <w:p>
      <w:pPr>
        <w:spacing w:line="440" w:lineRule="exact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、自动白平衡、自动曝光</w:t>
      </w:r>
    </w:p>
    <w:p>
      <w:pPr>
        <w:spacing w:line="440" w:lineRule="exact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、LED光源：LED采用单颗透镜补光，光照度更亮，光线均匀。</w:t>
      </w:r>
    </w:p>
    <w:p>
      <w:pPr>
        <w:spacing w:line="440" w:lineRule="exact"/>
        <w:rPr>
          <w:color w:val="FF0000"/>
        </w:rPr>
      </w:pPr>
      <w:r>
        <w:rPr>
          <w:rFonts w:hint="eastAsia"/>
          <w:color w:val="FF0000"/>
        </w:rPr>
        <w:t>★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、补光灯控制方式：电容触摸式无级调光，长按调光，短按为开关；</w:t>
      </w:r>
    </w:p>
    <w:p>
      <w:pPr>
        <w:spacing w:line="440" w:lineRule="exact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、拍摄高度：</w:t>
      </w:r>
      <w:r>
        <w:t>800万像素</w:t>
      </w:r>
      <w:r>
        <w:rPr>
          <w:rFonts w:hint="eastAsia"/>
        </w:rPr>
        <w:t>拍A4幅面295mm</w:t>
      </w:r>
    </w:p>
    <w:p>
      <w:pPr>
        <w:spacing w:line="440" w:lineRule="exact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、调焦方式：定焦；</w:t>
      </w:r>
      <w:r>
        <w:t xml:space="preserve"> </w:t>
      </w:r>
    </w:p>
    <w:p>
      <w:pPr>
        <w:spacing w:line="440" w:lineRule="exact"/>
      </w:pPr>
      <w:r>
        <w:rPr>
          <w:rFonts w:hint="eastAsia"/>
          <w:color w:val="FF0000"/>
        </w:rPr>
        <w:t>★</w:t>
      </w:r>
      <w:r>
        <w:t>15</w:t>
      </w:r>
      <w:r>
        <w:rPr>
          <w:rFonts w:hint="eastAsia"/>
        </w:rPr>
        <w:t>、图像格式：图片JPG，P</w:t>
      </w:r>
      <w:r>
        <w:t>NG</w:t>
      </w:r>
      <w:r>
        <w:rPr>
          <w:rFonts w:hint="eastAsia"/>
        </w:rPr>
        <w:t>、B</w:t>
      </w:r>
      <w:r>
        <w:t>MP</w:t>
      </w:r>
      <w:r>
        <w:rPr>
          <w:rFonts w:hint="eastAsia"/>
        </w:rPr>
        <w:t>、T</w:t>
      </w:r>
      <w:r>
        <w:t>IF</w:t>
      </w:r>
      <w:r>
        <w:rPr>
          <w:rFonts w:hint="eastAsia"/>
        </w:rPr>
        <w:t>；视频格式：M</w:t>
      </w:r>
      <w:r>
        <w:t>P4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、软件支持适屏显示和1：1显示、动态视频批注、白板、图像旋转、缩放、同屏对比、聚光拍照、OCR文字识别、录音录像等功能</w:t>
      </w:r>
    </w:p>
    <w:p>
      <w:pPr>
        <w:spacing w:line="500" w:lineRule="exact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、U</w:t>
      </w:r>
      <w:r>
        <w:t>SB5V</w:t>
      </w:r>
      <w:r>
        <w:rPr>
          <w:rFonts w:hint="eastAsia"/>
        </w:rPr>
        <w:t>电源直接供电，无需外接电源，支持3</w:t>
      </w:r>
      <w:r>
        <w:t>-5</w:t>
      </w:r>
      <w:r>
        <w:rPr>
          <w:rFonts w:hint="eastAsia"/>
        </w:rPr>
        <w:t>米线正常使用（配套为专用定制线材）。</w:t>
      </w:r>
    </w:p>
    <w:p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软件功能：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t>1. </w:t>
      </w:r>
      <w:r>
        <w:rPr>
          <w:rFonts w:hint="eastAsia"/>
        </w:rPr>
        <w:t>智能化：</w:t>
      </w:r>
    </w:p>
    <w:p>
      <w:pPr>
        <w:spacing w:line="500" w:lineRule="exact"/>
        <w:ind w:firstLine="420" w:firstLineChars="2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软件支持故障检测功能，可快速协助分析故障原因，可判断硬件连接、显卡驱动、摄像头占用、软件版本等功能。</w:t>
      </w:r>
    </w:p>
    <w:p>
      <w:pPr>
        <w:spacing w:line="500" w:lineRule="exact"/>
        <w:ind w:firstLine="420" w:firstLineChars="2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2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当设备使用途中被拔掉，再插上，软件自动检测重联出图。</w:t>
      </w:r>
    </w:p>
    <w:p>
      <w:pPr>
        <w:spacing w:line="500" w:lineRule="exact"/>
        <w:ind w:firstLine="420" w:firstLineChars="2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3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rPr>
          <w:rFonts w:hint="eastAsia"/>
        </w:rPr>
        <w:t>图像旋转功能具有自动记忆功能，关闭软件后下次再打开无需调整图像方向。</w:t>
      </w:r>
    </w:p>
    <w:p>
      <w:pPr>
        <w:spacing w:line="500" w:lineRule="exact"/>
      </w:pPr>
      <w:r>
        <w:rPr>
          <w:rFonts w:hint="eastAsia"/>
        </w:rPr>
        <w:t>2、常用功能为一级菜单，方便使用，不常用的设置等功能隐藏至二级菜单。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t>3</w:t>
      </w:r>
      <w:r>
        <w:rPr>
          <w:rFonts w:hint="eastAsia"/>
        </w:rPr>
        <w:t>、支持条码与二维识别，P</w:t>
      </w:r>
      <w:r>
        <w:t>DF</w:t>
      </w:r>
      <w:r>
        <w:rPr>
          <w:rFonts w:hint="eastAsia"/>
        </w:rPr>
        <w:t>转换、水印添加等常用功能。</w:t>
      </w:r>
    </w:p>
    <w:p>
      <w:pPr>
        <w:spacing w:line="500" w:lineRule="exact"/>
      </w:pPr>
      <w:r>
        <w:rPr>
          <w:rFonts w:hint="eastAsia"/>
        </w:rPr>
        <w:t>4、扫描类型支持原始、灰度、二值化，可设置文件命名方式和自动拍照间隔时间。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</w:rPr>
        <w:t>5、标注支持任意手写，笔迹颜色和粗细设置，可快速绘制矩形、椭圆形、三角形、星形。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</w:rPr>
        <w:t>6、动态视频和冻结画面批注，批注内容与视频画面保持同步跟随旋转和缩小、放大功能。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t>7</w:t>
      </w:r>
      <w:r>
        <w:rPr>
          <w:rFonts w:hint="eastAsia"/>
        </w:rPr>
        <w:t>、橡皮擦功能，采用快速笔画擦除和双击全部擦除所有批注内容，使用方便快捷。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t>8</w:t>
      </w:r>
      <w:r>
        <w:rPr>
          <w:rFonts w:hint="eastAsia"/>
        </w:rPr>
        <w:t>、框选拍照功能支持区域画框拍照，方便选取视频画面中主要内容并进行拍照。</w:t>
      </w:r>
    </w:p>
    <w:p>
      <w:pPr>
        <w:spacing w:line="500" w:lineRule="exact"/>
      </w:pPr>
      <w:r>
        <w:rPr>
          <w:rFonts w:hint="eastAsia"/>
        </w:rPr>
        <w:t>9、P</w:t>
      </w:r>
      <w:r>
        <w:t>DF</w:t>
      </w:r>
      <w:r>
        <w:rPr>
          <w:rFonts w:hint="eastAsia"/>
        </w:rPr>
        <w:t>拍照，直接将视频画面拍照成为P</w:t>
      </w:r>
      <w:r>
        <w:t>DF</w:t>
      </w:r>
      <w:r>
        <w:rPr>
          <w:rFonts w:hint="eastAsia"/>
        </w:rPr>
        <w:t>文档。</w:t>
      </w:r>
    </w:p>
    <w:p>
      <w:pPr>
        <w:spacing w:line="500" w:lineRule="exact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、一级菜单支持适屏显示和1：1显示，方便快捷使用。</w:t>
      </w:r>
    </w:p>
    <w:p>
      <w:pPr>
        <w:spacing w:line="500" w:lineRule="exact"/>
        <w:rPr>
          <w:szCs w:val="23"/>
        </w:rPr>
      </w:pPr>
      <w:r>
        <w:rPr>
          <w:rFonts w:hint="eastAsia"/>
        </w:rPr>
        <w:t>11、画面调节支持</w:t>
      </w:r>
      <w:r>
        <w:rPr>
          <w:rFonts w:hint="eastAsia"/>
          <w:szCs w:val="23"/>
        </w:rPr>
        <w:t>调整亮度、对比度、饱和度，可快速一键恢复默认值。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rPr>
          <w:rFonts w:hint="eastAsia"/>
          <w:szCs w:val="23"/>
        </w:rPr>
        <w:t>1</w:t>
      </w:r>
      <w:r>
        <w:rPr>
          <w:szCs w:val="23"/>
        </w:rPr>
        <w:t>2</w:t>
      </w:r>
      <w:r>
        <w:rPr>
          <w:rFonts w:hint="eastAsia"/>
          <w:szCs w:val="23"/>
        </w:rPr>
        <w:t>、白板功能，支持任意手写、</w:t>
      </w:r>
      <w:r>
        <w:rPr>
          <w:rFonts w:hint="eastAsia"/>
        </w:rPr>
        <w:t>笔迹颜色和粗细设置，可快速绘制矩形、椭圆形、三角形、星形。使用橡皮可快速双击两次擦除全部。关闭白板时，自动切换到视频窗口。</w:t>
      </w:r>
    </w:p>
    <w:p>
      <w:pPr>
        <w:spacing w:line="500" w:lineRule="exact"/>
      </w:pPr>
      <w:r>
        <w:rPr>
          <w:rFonts w:hint="eastAsia"/>
          <w:color w:val="FF0000"/>
        </w:rPr>
        <w:t>★</w:t>
      </w:r>
      <w:r>
        <w:t>13</w:t>
      </w:r>
      <w:r>
        <w:rPr>
          <w:rFonts w:hint="eastAsia"/>
        </w:rPr>
        <w:t>、同屏对比，支持2分屏上下或左右分屏对比和4分屏对比，每副图可单独设置放大缩小、自由画面角度调节、拖动显示区域、手写批注等功能。再点击“同屏对比”功能，退出。</w:t>
      </w:r>
    </w:p>
    <w:p>
      <w:pPr>
        <w:spacing w:line="500" w:lineRule="exact"/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、所有操作支持鼠标与触摸方式，鼠标中间滚动实现放大与缩小。</w:t>
      </w:r>
    </w:p>
    <w:p>
      <w:pPr>
        <w:spacing w:line="500" w:lineRule="exact"/>
        <w:rPr>
          <w:szCs w:val="20"/>
        </w:rPr>
      </w:pPr>
      <w:r>
        <w:rPr>
          <w:rFonts w:hint="eastAsia"/>
          <w:color w:val="FF0000"/>
        </w:rPr>
        <w:t>★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、O</w:t>
      </w:r>
      <w:r>
        <w:t>CR</w:t>
      </w:r>
      <w:r>
        <w:rPr>
          <w:rFonts w:hint="eastAsia"/>
        </w:rPr>
        <w:t>文字识别，可对中、英文拍照图片快速精准识别，识别内容支持复制到</w:t>
      </w:r>
      <w:r>
        <w:t>word</w:t>
      </w:r>
      <w:r>
        <w:rPr>
          <w:rFonts w:hint="eastAsia"/>
        </w:rPr>
        <w:t>、</w:t>
      </w:r>
      <w:r>
        <w:t>ppt</w:t>
      </w:r>
      <w:r>
        <w:rPr>
          <w:rFonts w:hint="eastAsia"/>
        </w:rPr>
        <w:t>等应用。</w:t>
      </w:r>
    </w:p>
    <w:p>
      <w:pPr>
        <w:spacing w:line="500" w:lineRule="exact"/>
        <w:rPr>
          <w:szCs w:val="20"/>
        </w:rPr>
      </w:pPr>
      <w:r>
        <w:rPr>
          <w:rFonts w:hint="eastAsia"/>
          <w:color w:val="FF0000"/>
        </w:rPr>
        <w:t>★</w:t>
      </w:r>
      <w:r>
        <w:rPr>
          <w:rFonts w:hint="eastAsia"/>
          <w:szCs w:val="20"/>
        </w:rPr>
        <w:t>1</w:t>
      </w:r>
      <w:r>
        <w:rPr>
          <w:szCs w:val="20"/>
        </w:rPr>
        <w:t>6</w:t>
      </w:r>
      <w:r>
        <w:rPr>
          <w:rFonts w:hint="eastAsia"/>
          <w:szCs w:val="20"/>
        </w:rPr>
        <w:t>、文件管理，一键打开所拍照存储的文件夹方便打开浏览与管理。</w:t>
      </w: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747D1"/>
    <w:multiLevelType w:val="multilevel"/>
    <w:tmpl w:val="4C1747D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10"/>
    <w:rsid w:val="000010AA"/>
    <w:rsid w:val="00086D10"/>
    <w:rsid w:val="000B2EC5"/>
    <w:rsid w:val="000D0808"/>
    <w:rsid w:val="000D5A0E"/>
    <w:rsid w:val="00155312"/>
    <w:rsid w:val="001F7295"/>
    <w:rsid w:val="00234597"/>
    <w:rsid w:val="00262F69"/>
    <w:rsid w:val="0027218E"/>
    <w:rsid w:val="00320DF2"/>
    <w:rsid w:val="003D672C"/>
    <w:rsid w:val="00420DBB"/>
    <w:rsid w:val="0044255E"/>
    <w:rsid w:val="00452C6B"/>
    <w:rsid w:val="004829B7"/>
    <w:rsid w:val="00491B5D"/>
    <w:rsid w:val="004C3C55"/>
    <w:rsid w:val="004D4520"/>
    <w:rsid w:val="004E1C91"/>
    <w:rsid w:val="004F680F"/>
    <w:rsid w:val="00512D78"/>
    <w:rsid w:val="005674FC"/>
    <w:rsid w:val="00624DEB"/>
    <w:rsid w:val="006A1ABB"/>
    <w:rsid w:val="006F6BE4"/>
    <w:rsid w:val="00723ED9"/>
    <w:rsid w:val="00766AB0"/>
    <w:rsid w:val="00776EE8"/>
    <w:rsid w:val="007C3B42"/>
    <w:rsid w:val="007D3957"/>
    <w:rsid w:val="0086569F"/>
    <w:rsid w:val="008C0EE4"/>
    <w:rsid w:val="00962E08"/>
    <w:rsid w:val="009736AA"/>
    <w:rsid w:val="009A4E0F"/>
    <w:rsid w:val="009B2CDF"/>
    <w:rsid w:val="00A26100"/>
    <w:rsid w:val="00A40AB6"/>
    <w:rsid w:val="00A44A84"/>
    <w:rsid w:val="00BB57BB"/>
    <w:rsid w:val="00BD2CD8"/>
    <w:rsid w:val="00C363CA"/>
    <w:rsid w:val="00C5435F"/>
    <w:rsid w:val="00CD1440"/>
    <w:rsid w:val="00DC3ACE"/>
    <w:rsid w:val="00DE3AB4"/>
    <w:rsid w:val="00E40AD9"/>
    <w:rsid w:val="00EC788D"/>
    <w:rsid w:val="00ED570B"/>
    <w:rsid w:val="00F74A5E"/>
    <w:rsid w:val="00F86AC3"/>
    <w:rsid w:val="00F900CA"/>
    <w:rsid w:val="00FD2D20"/>
    <w:rsid w:val="3B6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1268</Characters>
  <Lines>10</Lines>
  <Paragraphs>2</Paragraphs>
  <TotalTime>0</TotalTime>
  <ScaleCrop>false</ScaleCrop>
  <LinksUpToDate>false</LinksUpToDate>
  <CharactersWithSpaces>1488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2020-09-29T09:41:00Z</dcterms:created>
  <dc:creator>qin lianhui</dc:creator>
  <cp:lastModifiedBy>陈育虹</cp:lastModifiedBy>
  <dcterms:modified xsi:type="dcterms:W3CDTF">2021-10-15T06:17:06Z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30EB338E776443A38DA3D9AB9D37A683</vt:lpwstr>
  </property>
</Properties>
</file>